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38" w:rsidRDefault="00795E38" w:rsidP="003D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95E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-899160</wp:posOffset>
            </wp:positionH>
            <wp:positionV relativeFrom="paragraph">
              <wp:posOffset>0</wp:posOffset>
            </wp:positionV>
            <wp:extent cx="6871335" cy="9715500"/>
            <wp:effectExtent l="0" t="0" r="5715" b="0"/>
            <wp:wrapSquare wrapText="bothSides"/>
            <wp:docPr id="1" name="Рисунок 1" descr="C:\Users\Novinskaya\Desktop\Тит. листы\уч.пл.5-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nskaya\Desktop\Тит. листы\уч.пл.5-9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B5B" w:rsidRDefault="006C7B5B" w:rsidP="006C7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38" w:rsidRDefault="00795E38" w:rsidP="006C7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38" w:rsidRPr="006C7B5B" w:rsidRDefault="00795E38" w:rsidP="006C7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C13" w:rsidRPr="003D5C13" w:rsidRDefault="003D5C13" w:rsidP="003D5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="Times New Roman" w:hAnsi="Times New Roman,Bold" w:cs="Times New Roman,Bold"/>
          <w:b/>
          <w:bCs/>
          <w:sz w:val="24"/>
          <w:szCs w:val="24"/>
          <w:lang w:eastAsia="ru-RU"/>
        </w:rPr>
      </w:pPr>
    </w:p>
    <w:p w:rsidR="003D5C13" w:rsidRPr="003D5C13" w:rsidRDefault="003D5C13" w:rsidP="003D5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5C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3D5C13" w:rsidRPr="003D5C13" w:rsidRDefault="003D5C13" w:rsidP="003D5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,Bold"/>
          <w:b/>
          <w:bCs/>
          <w:sz w:val="32"/>
          <w:szCs w:val="32"/>
          <w:lang w:eastAsia="ru-RU"/>
        </w:rPr>
      </w:pPr>
      <w:r w:rsidRPr="003D5C13">
        <w:rPr>
          <w:rFonts w:ascii="Times New Roman" w:eastAsia="Times New Roman" w:hAnsi="Times New Roman" w:cs="Times New Roman,Bold"/>
          <w:b/>
          <w:bCs/>
          <w:sz w:val="32"/>
          <w:szCs w:val="32"/>
          <w:lang w:eastAsia="ru-RU"/>
        </w:rPr>
        <w:t xml:space="preserve">к учебному плану МБОУ </w:t>
      </w:r>
      <w:proofErr w:type="spellStart"/>
      <w:r w:rsidRPr="003D5C13">
        <w:rPr>
          <w:rFonts w:ascii="Times New Roman" w:eastAsia="Times New Roman" w:hAnsi="Times New Roman" w:cs="Times New Roman,Bold"/>
          <w:b/>
          <w:bCs/>
          <w:sz w:val="32"/>
          <w:szCs w:val="32"/>
          <w:lang w:eastAsia="ru-RU"/>
        </w:rPr>
        <w:t>Новинской</w:t>
      </w:r>
      <w:proofErr w:type="spellEnd"/>
      <w:r w:rsidRPr="003D5C13">
        <w:rPr>
          <w:rFonts w:ascii="Times New Roman" w:eastAsia="Times New Roman" w:hAnsi="Times New Roman" w:cs="Times New Roman,Bold"/>
          <w:b/>
          <w:bCs/>
          <w:sz w:val="32"/>
          <w:szCs w:val="32"/>
          <w:lang w:eastAsia="ru-RU"/>
        </w:rPr>
        <w:t xml:space="preserve"> ООШ</w:t>
      </w:r>
    </w:p>
    <w:p w:rsidR="003D5C13" w:rsidRPr="003D5C13" w:rsidRDefault="00174890" w:rsidP="003D5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,Bold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,Bold"/>
          <w:b/>
          <w:bCs/>
          <w:sz w:val="32"/>
          <w:szCs w:val="32"/>
          <w:lang w:eastAsia="ru-RU"/>
        </w:rPr>
        <w:t>на 2024-2025</w:t>
      </w:r>
      <w:r w:rsidR="003D5C13" w:rsidRPr="003D5C13">
        <w:rPr>
          <w:rFonts w:ascii="Times New Roman" w:eastAsia="Times New Roman" w:hAnsi="Times New Roman" w:cs="Times New Roman,Bold"/>
          <w:b/>
          <w:bCs/>
          <w:sz w:val="32"/>
          <w:szCs w:val="32"/>
          <w:lang w:eastAsia="ru-RU"/>
        </w:rPr>
        <w:t xml:space="preserve"> учебный год</w:t>
      </w:r>
    </w:p>
    <w:p w:rsidR="003D5C13" w:rsidRPr="003D5C13" w:rsidRDefault="003D5C13" w:rsidP="003D5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,Bold"/>
          <w:b/>
          <w:bCs/>
          <w:sz w:val="32"/>
          <w:szCs w:val="32"/>
          <w:lang w:eastAsia="ru-RU"/>
        </w:rPr>
      </w:pPr>
      <w:r w:rsidRPr="003D5C13">
        <w:rPr>
          <w:rFonts w:ascii="Times New Roman" w:eastAsia="Times New Roman" w:hAnsi="Times New Roman" w:cs="Times New Roman,Bold"/>
          <w:b/>
          <w:bCs/>
          <w:sz w:val="32"/>
          <w:szCs w:val="32"/>
          <w:lang w:eastAsia="ru-RU"/>
        </w:rPr>
        <w:t>Уровень основного общего образования</w:t>
      </w:r>
    </w:p>
    <w:p w:rsidR="003D5C13" w:rsidRPr="003D5C13" w:rsidRDefault="003D5C13" w:rsidP="003D5C13">
      <w:pPr>
        <w:spacing w:after="0" w:line="238" w:lineRule="auto"/>
        <w:ind w:right="240" w:hanging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Учебный план основного общего образования муниципального бюджетного общеобразовательного учреждения </w:t>
      </w:r>
      <w:proofErr w:type="spellStart"/>
      <w:r w:rsidRPr="003D5C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Новинской</w:t>
      </w:r>
      <w:proofErr w:type="spellEnd"/>
      <w:r w:rsidRPr="003D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</w:t>
      </w:r>
      <w:r w:rsidR="00174890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бщеобразовательной школы на 2024 - 2025</w:t>
      </w:r>
      <w:r w:rsidRPr="003D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- нормативно-правовой документ, отражающий организационно-педагогические условия, необходимые для достижения результатов освоения основной образовательной программы основного общего образования, устанавливающий в соответствии с федеральными требованиями максимальный объём аудиторной нагрузки обучающихся, состав и структуру предметных областей, перечень учебных предметов, курсов и время, отводимое на их освоение и организацию по классам и учебным предметам; определяет часть, формируемую участниками образовательных отношений.</w:t>
      </w:r>
    </w:p>
    <w:p w:rsidR="003D5C13" w:rsidRDefault="003D5C13" w:rsidP="00D06373">
      <w:pPr>
        <w:tabs>
          <w:tab w:val="left" w:pos="800"/>
        </w:tabs>
        <w:spacing w:after="0" w:line="2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C1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D5C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пояснительной записки к учебному плану основного общего образования разработаны на основе федеральных, региональных, муниципальных, школьных нормативно-правовых документов:</w:t>
      </w:r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,Bold"/>
          <w:b/>
          <w:bCs/>
          <w:color w:val="000000"/>
          <w:sz w:val="48"/>
          <w:szCs w:val="48"/>
          <w:lang w:eastAsia="ru-RU"/>
        </w:rPr>
        <w:t xml:space="preserve">. </w:t>
      </w:r>
      <w:r w:rsidRPr="008B4682">
        <w:rPr>
          <w:rFonts w:ascii="Times New Roman" w:eastAsia="Times New Roman" w:hAnsi="Times New Roman" w:cs="Times New Roman,Bold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 план</w:t>
      </w:r>
      <w:proofErr w:type="gram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разработан   на основе следующих нормативно-правовых документов:</w:t>
      </w:r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Законы</w:t>
      </w:r>
      <w:r w:rsidRPr="008B4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8B4682" w:rsidRPr="008B4682" w:rsidRDefault="008B4682" w:rsidP="008B4682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-Федеральный Закон от 29.12. 2012 № 273-ФЗ «Об образовании в Российской Федерации» </w:t>
      </w:r>
      <w:proofErr w:type="gramStart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ред.</w:t>
      </w:r>
      <w:proofErr w:type="gram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07.10.2022г.);</w:t>
      </w:r>
    </w:p>
    <w:p w:rsidR="008B4682" w:rsidRPr="008B4682" w:rsidRDefault="008B4682" w:rsidP="008B4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8B468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Федеральный закон от 24 сентября 2022 г. № 371-ФЗ “О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Областной закон от 14.11.2013 № 26-ЗС «Об образовании в Ростовской области» (с изменениями от 24 января 2023г.). </w:t>
      </w:r>
    </w:p>
    <w:p w:rsidR="008B4682" w:rsidRPr="008B4682" w:rsidRDefault="008B4682" w:rsidP="008B4682">
      <w:pPr>
        <w:spacing w:after="200" w:line="276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8B468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Программы:</w:t>
      </w:r>
    </w:p>
    <w:p w:rsidR="008B4682" w:rsidRPr="008B4682" w:rsidRDefault="008B4682" w:rsidP="008B4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AGLettericaC" w:eastAsia="+mn-ea" w:hAnsi="AGLettericaC" w:cs="Calibri"/>
          <w:color w:val="231F20"/>
          <w:sz w:val="24"/>
          <w:szCs w:val="24"/>
          <w:lang w:eastAsia="ru-RU"/>
        </w:rPr>
        <w:t>Приказ Министерства просвещения Российской Федерации от 16.11.2022 № 993 "Об утверждении федеральной образовательной программы основного общего образования" (Зарегистрирован 22.12.2022 № 71764).</w:t>
      </w:r>
    </w:p>
    <w:p w:rsidR="008B4682" w:rsidRPr="008B4682" w:rsidRDefault="008B4682" w:rsidP="008B4682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u w:val="single"/>
          <w:lang w:eastAsia="ru-RU"/>
        </w:rPr>
        <w:t>Постановления</w:t>
      </w:r>
      <w:r w:rsidRPr="008B4682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:</w:t>
      </w:r>
    </w:p>
    <w:p w:rsidR="008B4682" w:rsidRPr="00A92829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2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- </w:t>
      </w:r>
      <w:hyperlink r:id="rId7" w:history="1">
        <w:r w:rsidRPr="00A92829">
          <w:rPr>
            <w:rFonts w:ascii="Times New Roman" w:eastAsia="Times New Roman" w:hAnsi="Times New Roman" w:cs="Times New Roman"/>
            <w:kern w:val="24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молодежи"(Зарегистрирован 18.12.2020 № 61573)</w:t>
        </w:r>
      </w:hyperlink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 Постановление Главного государственного санитарного врача Российской Федерации от 28.01.2021 № 2</w:t>
      </w:r>
      <w:r w:rsidRPr="008B4682">
        <w:rPr>
          <w:rFonts w:ascii="Arial" w:eastAsia="Calibri" w:hAnsi="Arial" w:cs="Times New Roman"/>
          <w:kern w:val="24"/>
          <w:sz w:val="24"/>
          <w:szCs w:val="24"/>
          <w:lang w:eastAsia="ru-RU"/>
        </w:rPr>
        <w:t xml:space="preserve"> </w:t>
      </w:r>
      <w:r w:rsidRPr="008B4682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«Об утверждении санитарных правил и норм СанПиН 1.2.3685-21 "Гигиенические нормативы и требования к обеспечению безопасности и (или) безвредности для человека факторов среды обитания"</w:t>
      </w:r>
    </w:p>
    <w:p w:rsidR="008B4682" w:rsidRPr="008B4682" w:rsidRDefault="008B4682" w:rsidP="008B4682">
      <w:pPr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- </w:t>
      </w:r>
      <w:r w:rsidRPr="008B4682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Постановление Правительства Ростовской области от 15.11.2012 г. № 1018 «Об утверждении концепции духовно-нравственного и патриотического воспитания обучающихся в образовательных учреждениях Ростовской области с кадетским и казачьим компонентом». </w:t>
      </w:r>
    </w:p>
    <w:p w:rsidR="008B4682" w:rsidRPr="008B4682" w:rsidRDefault="008B4682" w:rsidP="008B4682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B468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Приказы</w:t>
      </w:r>
      <w:r w:rsidRPr="008B468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</w:p>
    <w:p w:rsidR="008B4682" w:rsidRPr="008B4682" w:rsidRDefault="008B4682" w:rsidP="008B4682">
      <w:pPr>
        <w:spacing w:after="20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-Приказ Министерства Просвещения Российской Федерации от 31.05.2021г. №287 «Об утверждении федерального государственного образовательного стандарта основного общего образования»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Приказ </w:t>
      </w:r>
      <w:proofErr w:type="spellStart"/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России от 02.08.2022 № 653 «Об утверждении 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федерального перечня электронных образовательных ресурсов, допущенных 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использованию при реализации имеющих государственную аккредитацию 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образовательных программ начального общего, основного общего, среднего 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общего образования» (Зарегистрировано в Минюсте России 29.08.2022 №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69822).</w:t>
      </w:r>
    </w:p>
    <w:p w:rsidR="008B4682" w:rsidRPr="008B4682" w:rsidRDefault="008B4682" w:rsidP="008B4682">
      <w:pPr>
        <w:spacing w:after="20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8" w:history="1">
        <w:r w:rsidRPr="008B4682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lang w:eastAsia="ru-RU"/>
          </w:rPr>
          <w:t>Приказ Министерства науки и высшего образования Российской Федерации, Министерства просвещения Российской Федерации от 05.08.2020 № 882/391 "Об организации и осуществлении образовательной деятельности при сетевой форме реализации образовательных программ" (Зарегистрирован 10.09.2020 № 59764)</w:t>
        </w:r>
      </w:hyperlink>
    </w:p>
    <w:p w:rsidR="008B4682" w:rsidRPr="008B4682" w:rsidRDefault="008B4682" w:rsidP="008B468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-Приказ </w:t>
      </w:r>
      <w:proofErr w:type="spellStart"/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</w:p>
    <w:p w:rsidR="008B4682" w:rsidRPr="008B4682" w:rsidRDefault="008B4682" w:rsidP="008B4682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России от 02.08.2022 № 653 «Об утверждении 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федерального перечня электронных образовательных ресурсов, допущенных 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использованию при реализации имеющих государственную аккредитацию 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образовательных программ начального общего, основного общего, среднего 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общего образования» (Зарегистрировано в Минюсте России 29.08.2022 №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69822).</w:t>
      </w:r>
    </w:p>
    <w:p w:rsidR="008B4682" w:rsidRPr="008B4682" w:rsidRDefault="008B4682" w:rsidP="008B4682">
      <w:pPr>
        <w:spacing w:after="0" w:line="25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563C1"/>
          <w:sz w:val="24"/>
          <w:szCs w:val="24"/>
          <w:lang w:eastAsia="ru-RU"/>
        </w:rPr>
        <w:t>-</w:t>
      </w:r>
      <w:hyperlink r:id="rId9" w:history="1">
        <w:r w:rsidRPr="008B4682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 xml:space="preserve">Приказ </w:t>
        </w:r>
      </w:hyperlink>
      <w:hyperlink r:id="rId10" w:history="1">
        <w:proofErr w:type="spellStart"/>
        <w:r w:rsidRPr="008B4682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Минобрнауки</w:t>
        </w:r>
        <w:proofErr w:type="spellEnd"/>
      </w:hyperlink>
      <w:hyperlink r:id="rId11" w:history="1">
        <w:r w:rsidRPr="008B4682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 xml:space="preserve"> от 23 августа 2017 г. № 816 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  </w:r>
      </w:hyperlink>
      <w:hyperlink r:id="rId12" w:history="1">
        <w:r w:rsidRPr="008B4682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»</w:t>
        </w:r>
      </w:hyperlink>
    </w:p>
    <w:p w:rsidR="008B4682" w:rsidRPr="008B4682" w:rsidRDefault="008B4682" w:rsidP="008B4682">
      <w:pPr>
        <w:spacing w:after="0" w:line="254" w:lineRule="auto"/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color w:val="0563C1"/>
          <w:sz w:val="24"/>
          <w:szCs w:val="24"/>
          <w:lang w:eastAsia="ru-RU"/>
        </w:rPr>
        <w:t xml:space="preserve">- </w:t>
      </w:r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РФ от 5 октября 2020 г. № 546 «Об утверждении Порядка заполнения, учета и выдачи аттестатов об основном общем и среднем общем образовании и их дубликатов».</w:t>
      </w:r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B46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Письма и рекомендации: </w:t>
      </w:r>
    </w:p>
    <w:p w:rsidR="008B4682" w:rsidRPr="008B4682" w:rsidRDefault="008B4682" w:rsidP="008B4682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- Рекомендации </w:t>
      </w:r>
      <w:proofErr w:type="spellStart"/>
      <w:r w:rsidRPr="008B468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B468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России и </w:t>
      </w:r>
      <w:proofErr w:type="spellStart"/>
      <w:r w:rsidRPr="008B468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Рособрнадзора</w:t>
      </w:r>
      <w:proofErr w:type="spellEnd"/>
      <w:r w:rsidRPr="008B468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по основным подходам к формированию графика оценочных процедур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68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(от 06.08.2021 № СК-228/03, № 01.169/08-01).</w:t>
      </w:r>
    </w:p>
    <w:p w:rsidR="008B4682" w:rsidRPr="008B4682" w:rsidRDefault="008B4682" w:rsidP="008B4682">
      <w:pPr>
        <w:spacing w:after="34" w:line="264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-письмо </w:t>
      </w:r>
      <w:proofErr w:type="spellStart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 России от 19.01.2018 № 08-96 «О методических рекомендациях для органов исполнительной власти субъектов Российской Федерации по совершенствованию процесса реализации комплексного учебного курса «Основы религиозных культур и светской этики» и предметной области «Основы </w:t>
      </w:r>
      <w:proofErr w:type="spellStart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духовнонравственной</w:t>
      </w:r>
      <w:proofErr w:type="spellEnd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 культуры народов России»; </w:t>
      </w:r>
    </w:p>
    <w:p w:rsidR="008B4682" w:rsidRPr="008B4682" w:rsidRDefault="008B4682" w:rsidP="008B4682">
      <w:pPr>
        <w:spacing w:after="34" w:line="264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-письмо </w:t>
      </w:r>
      <w:proofErr w:type="spellStart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 от 20.06.2018 </w:t>
      </w:r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val="en-US" w:eastAsia="ru-RU"/>
        </w:rPr>
        <w:t>N</w:t>
      </w:r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 05-192 «О реализации прав на изучение родных языков из числа языков народов РФ в общеобразовательных организациях» </w:t>
      </w:r>
    </w:p>
    <w:p w:rsidR="008B4682" w:rsidRPr="008B4682" w:rsidRDefault="008B4682" w:rsidP="008B4682">
      <w:pPr>
        <w:spacing w:after="34" w:line="264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-письмо </w:t>
      </w:r>
      <w:proofErr w:type="spellStart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 России от 20.12.2018 </w:t>
      </w:r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val="en-US" w:eastAsia="ru-RU"/>
        </w:rPr>
        <w:t>N</w:t>
      </w:r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 xml:space="preserve"> 03-510 "О направлении информации" (вместе с "Рекомендациями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родного"); </w:t>
      </w:r>
    </w:p>
    <w:p w:rsidR="008B4682" w:rsidRPr="008B4682" w:rsidRDefault="008B4682" w:rsidP="008B4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-письмо </w:t>
      </w:r>
      <w:proofErr w:type="spellStart"/>
      <w:r w:rsidRPr="008B468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B468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обучающимися 5–11 классов по индивидуальному учебному плану».</w:t>
      </w:r>
    </w:p>
    <w:p w:rsidR="008B4682" w:rsidRPr="008B4682" w:rsidRDefault="008B4682" w:rsidP="008B4682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50624"/>
          <w:kern w:val="36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50624"/>
          <w:kern w:val="36"/>
          <w:sz w:val="24"/>
          <w:szCs w:val="24"/>
          <w:lang w:eastAsia="ru-RU"/>
        </w:rPr>
        <w:t xml:space="preserve">-Письмо </w:t>
      </w:r>
      <w:proofErr w:type="spellStart"/>
      <w:r w:rsidRPr="008B4682">
        <w:rPr>
          <w:rFonts w:ascii="Times New Roman" w:eastAsia="Times New Roman" w:hAnsi="Times New Roman" w:cs="Times New Roman"/>
          <w:color w:val="050624"/>
          <w:kern w:val="36"/>
          <w:sz w:val="24"/>
          <w:szCs w:val="24"/>
          <w:lang w:eastAsia="ru-RU"/>
        </w:rPr>
        <w:t>Минпросвещения</w:t>
      </w:r>
      <w:proofErr w:type="spellEnd"/>
      <w:r w:rsidRPr="008B4682">
        <w:rPr>
          <w:rFonts w:ascii="Times New Roman" w:eastAsia="Times New Roman" w:hAnsi="Times New Roman" w:cs="Times New Roman"/>
          <w:color w:val="050624"/>
          <w:kern w:val="36"/>
          <w:sz w:val="24"/>
          <w:szCs w:val="24"/>
          <w:lang w:eastAsia="ru-RU"/>
        </w:rPr>
        <w:t xml:space="preserve"> России от 03.03.2023 № 03-327 "О направлении информации" (Методические рекомендации по введению федеральных основных общеобразовательных программ);</w:t>
      </w:r>
    </w:p>
    <w:p w:rsidR="008B4682" w:rsidRPr="008B4682" w:rsidRDefault="008B4682" w:rsidP="008B4682">
      <w:pPr>
        <w:keepNext/>
        <w:keepLines/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50624"/>
          <w:kern w:val="36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50624"/>
          <w:kern w:val="36"/>
          <w:sz w:val="24"/>
          <w:szCs w:val="24"/>
          <w:lang w:eastAsia="ru-RU"/>
        </w:rPr>
        <w:t>-</w:t>
      </w:r>
      <w:r w:rsidRPr="008B4682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 xml:space="preserve"> </w:t>
      </w:r>
      <w:r w:rsidRPr="008B4682">
        <w:rPr>
          <w:rFonts w:ascii="Times New Roman" w:eastAsia="Times New Roman" w:hAnsi="Times New Roman" w:cs="Times New Roman"/>
          <w:color w:val="050624"/>
          <w:kern w:val="36"/>
          <w:sz w:val="24"/>
          <w:szCs w:val="24"/>
          <w:lang w:eastAsia="ru-RU"/>
        </w:rPr>
        <w:t xml:space="preserve">Письмо </w:t>
      </w:r>
      <w:proofErr w:type="spellStart"/>
      <w:r w:rsidRPr="008B4682">
        <w:rPr>
          <w:rFonts w:ascii="Times New Roman" w:eastAsia="Times New Roman" w:hAnsi="Times New Roman" w:cs="Times New Roman"/>
          <w:color w:val="050624"/>
          <w:kern w:val="36"/>
          <w:sz w:val="24"/>
          <w:szCs w:val="24"/>
          <w:lang w:eastAsia="ru-RU"/>
        </w:rPr>
        <w:t>Минпросвещения</w:t>
      </w:r>
      <w:proofErr w:type="spellEnd"/>
      <w:r w:rsidRPr="008B4682">
        <w:rPr>
          <w:rFonts w:ascii="Times New Roman" w:eastAsia="Times New Roman" w:hAnsi="Times New Roman" w:cs="Times New Roman"/>
          <w:color w:val="050624"/>
          <w:kern w:val="36"/>
          <w:sz w:val="24"/>
          <w:szCs w:val="24"/>
          <w:lang w:eastAsia="ru-RU"/>
        </w:rPr>
        <w:t xml:space="preserve"> России от 22.05.2023 № 03-870 "О направлении информации" (Дополнение к методическим рекомендациям по введению федеральных основных общеобразовательных программ)</w:t>
      </w:r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682" w:rsidRPr="008B4682" w:rsidRDefault="008B4682" w:rsidP="008B4682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- </w:t>
      </w:r>
      <w:r w:rsidRPr="008B4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Нормативно-правовые документы регионального уровня:</w:t>
      </w:r>
    </w:p>
    <w:p w:rsidR="008B4682" w:rsidRPr="008B4682" w:rsidRDefault="008B4682" w:rsidP="008B4682">
      <w:pPr>
        <w:tabs>
          <w:tab w:val="left" w:pos="709"/>
        </w:tabs>
        <w:spacing w:after="0" w:line="252" w:lineRule="auto"/>
        <w:ind w:right="2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общего и профессионального обра</w:t>
      </w:r>
      <w:r w:rsidR="00174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зования Ростовской области от 17.05.2024г. №24/2.1-</w:t>
      </w:r>
      <w:proofErr w:type="gramStart"/>
      <w:r w:rsidR="00174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8000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proofErr w:type="gram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направлении рекомендаций по составлению регионального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</w:r>
      <w:r w:rsidR="00174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ории Ростовской области, на 2024-2025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год».</w:t>
      </w:r>
    </w:p>
    <w:p w:rsidR="008B4682" w:rsidRPr="008B4682" w:rsidRDefault="008B4682" w:rsidP="008B4682">
      <w:pPr>
        <w:tabs>
          <w:tab w:val="left" w:pos="709"/>
        </w:tabs>
        <w:spacing w:after="0" w:line="252" w:lineRule="auto"/>
        <w:ind w:right="245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8B46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Школьные документы:</w:t>
      </w:r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МБОУ </w:t>
      </w:r>
      <w:proofErr w:type="spellStart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Новинская</w:t>
      </w:r>
      <w:proofErr w:type="spell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</w:t>
      </w:r>
      <w:proofErr w:type="gramStart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утвержден</w:t>
      </w:r>
      <w:proofErr w:type="gram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Главы                    Администрации Веселовского района № 482 от 30.11.2015г.)</w:t>
      </w:r>
    </w:p>
    <w:p w:rsidR="008B4682" w:rsidRPr="008B4682" w:rsidRDefault="008B4682" w:rsidP="008B4682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Образовательная программа основного общего образования МБОУ </w:t>
      </w:r>
      <w:proofErr w:type="spellStart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Новинская</w:t>
      </w:r>
      <w:proofErr w:type="spell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(ФГОС ООО)</w:t>
      </w:r>
    </w:p>
    <w:p w:rsidR="008B4682" w:rsidRPr="008B4682" w:rsidRDefault="008B4682" w:rsidP="008B4682">
      <w:pPr>
        <w:spacing w:after="0" w:line="254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hyperlink r:id="rId13" w:history="1">
        <w:r w:rsidRPr="008B4682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Приказ №22 от 03.02.2021г. «О создании Центра образования естественно-научной и технологической направленности «Точка роста» на базе МБОУ </w:t>
        </w:r>
      </w:hyperlink>
      <w:hyperlink r:id="rId14" w:history="1">
        <w:proofErr w:type="spellStart"/>
        <w:r w:rsidRPr="008B4682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lang w:eastAsia="ru-RU"/>
          </w:rPr>
          <w:t>Новинской</w:t>
        </w:r>
        <w:proofErr w:type="spellEnd"/>
      </w:hyperlink>
      <w:hyperlink r:id="rId15" w:history="1">
        <w:r w:rsidRPr="008B4682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ООШ</w:t>
        </w:r>
      </w:hyperlink>
      <w:r w:rsidRPr="008B468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8B46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8B4682" w:rsidRPr="008B4682" w:rsidRDefault="008B4682" w:rsidP="008B4682">
      <w:pPr>
        <w:spacing w:after="200" w:line="252" w:lineRule="auto"/>
        <w:jc w:val="both"/>
        <w:textAlignment w:val="baseline"/>
        <w:rPr>
          <w:rFonts w:ascii="Times New Roman" w:eastAsia="Segoe UI Symbol" w:hAnsi="Times New Roman" w:cs="Times New Roman"/>
          <w:color w:val="000000"/>
          <w:sz w:val="24"/>
          <w:szCs w:val="24"/>
        </w:rPr>
      </w:pPr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-Положение об изучении образовательных потребностей и запросов обучающихся и их родителей (законных представителей) МБОУ </w:t>
      </w:r>
      <w:proofErr w:type="spellStart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</w:rPr>
        <w:t>Новинской</w:t>
      </w:r>
      <w:proofErr w:type="spellEnd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</w:rPr>
        <w:t>ООШ  (</w:t>
      </w:r>
      <w:proofErr w:type="gramEnd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утверждено приказом МБОУ </w:t>
      </w:r>
      <w:proofErr w:type="spellStart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</w:rPr>
        <w:t>Новинской</w:t>
      </w:r>
      <w:proofErr w:type="spellEnd"/>
      <w:r w:rsidRPr="008B4682">
        <w:rPr>
          <w:rFonts w:ascii="Times New Roman" w:eastAsia="Segoe UI Symbol" w:hAnsi="Times New Roman" w:cs="Times New Roman"/>
          <w:color w:val="000000"/>
          <w:sz w:val="24"/>
          <w:szCs w:val="24"/>
        </w:rPr>
        <w:t xml:space="preserve"> ООШ от 31.08.2020 г. № 124). </w:t>
      </w:r>
    </w:p>
    <w:p w:rsidR="008B4682" w:rsidRPr="008B4682" w:rsidRDefault="008B4682" w:rsidP="008B4682">
      <w:pPr>
        <w:shd w:val="clear" w:color="auto" w:fill="FEFCF5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 Учебный план обеспечивает </w:t>
      </w:r>
      <w:r w:rsidRPr="008B468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выполнение 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tgtFrame="_blank" w:history="1">
        <w:r w:rsidRPr="008B4682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eastAsia="ru-RU"/>
          </w:rPr>
          <w:t xml:space="preserve">Постановления 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</w:t>
        </w:r>
        <w:r w:rsidRPr="008B4682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eastAsia="ru-RU"/>
          </w:rPr>
          <w:lastRenderedPageBreak/>
          <w:t>требования к организациям воспитания и обучения, отдыха и оздоровления детей и молодежи"</w:t>
        </w:r>
      </w:hyperlink>
      <w:hyperlink r:id="rId17" w:tgtFrame="_blank" w:history="1">
        <w:r w:rsidRPr="008B4682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eastAsia="ru-RU"/>
          </w:rPr>
          <w:t>(Зарегистрирован 18.12.2020 № 61573)</w:t>
        </w:r>
      </w:hyperlink>
    </w:p>
    <w:p w:rsidR="008B4682" w:rsidRPr="008B4682" w:rsidRDefault="008B4682" w:rsidP="008B4682">
      <w:pPr>
        <w:shd w:val="clear" w:color="auto" w:fill="FEFCF5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образовательного процесса:</w:t>
      </w:r>
    </w:p>
    <w:p w:rsidR="008B4682" w:rsidRPr="008B4682" w:rsidRDefault="008B4682" w:rsidP="008B46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– для 5 класса 34 учебные недели. 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урока для 5-9 классов 45 минут.</w:t>
      </w:r>
    </w:p>
    <w:p w:rsidR="008B4682" w:rsidRPr="008B4682" w:rsidRDefault="008B4682" w:rsidP="008B46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занятий для 5-9 классов - 5-</w:t>
      </w:r>
      <w:proofErr w:type="gramStart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дневная  учебная</w:t>
      </w:r>
      <w:proofErr w:type="gram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неделя. </w:t>
      </w:r>
    </w:p>
    <w:p w:rsidR="008B4682" w:rsidRPr="008B4682" w:rsidRDefault="008B4682" w:rsidP="008B4682">
      <w:pPr>
        <w:shd w:val="clear" w:color="auto" w:fill="FEFCF5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682" w:rsidRPr="008B4682" w:rsidRDefault="008B4682" w:rsidP="008B46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1.3. </w:t>
      </w:r>
      <w:r w:rsidRPr="008B468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Учебный план направлен на решение следующих задач:</w:t>
      </w:r>
    </w:p>
    <w:p w:rsidR="008B4682" w:rsidRPr="008B4682" w:rsidRDefault="008B4682" w:rsidP="008B46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-обеспечение базового образования для каждого обучающегося;</w:t>
      </w:r>
    </w:p>
    <w:p w:rsidR="008B4682" w:rsidRPr="008B4682" w:rsidRDefault="008B4682" w:rsidP="008B46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>-формирование общей культуры личности;</w:t>
      </w:r>
    </w:p>
    <w:p w:rsidR="008B4682" w:rsidRPr="008B4682" w:rsidRDefault="008B4682" w:rsidP="008B46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>-удовлетворение социальных запросов;</w:t>
      </w:r>
    </w:p>
    <w:p w:rsidR="008B4682" w:rsidRPr="008B4682" w:rsidRDefault="008B4682" w:rsidP="008B46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>-адаптация личности к жизни в обществе.</w:t>
      </w:r>
    </w:p>
    <w:p w:rsidR="008B4682" w:rsidRPr="008B4682" w:rsidRDefault="008B4682" w:rsidP="008B4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Основное общее образование обеспечивает личностное самоопределение учащихся -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8B4682" w:rsidRPr="008B4682" w:rsidRDefault="008B4682" w:rsidP="008B4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682" w:rsidRPr="008B4682" w:rsidRDefault="008B4682" w:rsidP="008B4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</w:p>
    <w:p w:rsidR="008B4682" w:rsidRPr="008B4682" w:rsidRDefault="008B4682" w:rsidP="008B4682">
      <w:pPr>
        <w:spacing w:after="18" w:line="256" w:lineRule="auto"/>
        <w:ind w:left="1007" w:right="3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8B468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Особенности учебного плана. </w:t>
      </w:r>
    </w:p>
    <w:p w:rsidR="008B4682" w:rsidRPr="008B4682" w:rsidRDefault="008B4682" w:rsidP="008B4682">
      <w:pPr>
        <w:spacing w:after="32" w:line="254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B4682">
        <w:rPr>
          <w:rFonts w:ascii="Times New Roman" w:eastAsia="Times New Roman" w:hAnsi="Times New Roman" w:cs="Times New Roman"/>
          <w:b/>
          <w:i/>
          <w:color w:val="000000"/>
          <w:sz w:val="24"/>
        </w:rPr>
        <w:t>2.</w:t>
      </w:r>
      <w:proofErr w:type="gramStart"/>
      <w:r w:rsidRPr="008B4682">
        <w:rPr>
          <w:rFonts w:ascii="Times New Roman" w:eastAsia="Times New Roman" w:hAnsi="Times New Roman" w:cs="Times New Roman"/>
          <w:b/>
          <w:i/>
          <w:color w:val="000000"/>
          <w:sz w:val="24"/>
        </w:rPr>
        <w:t>1.Учебный</w:t>
      </w:r>
      <w:proofErr w:type="gramEnd"/>
      <w:r w:rsidRPr="008B4682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план для 5-9 классов</w:t>
      </w:r>
      <w:r w:rsidRPr="008B4682">
        <w:rPr>
          <w:rFonts w:ascii="Times New Roman" w:eastAsia="Times New Roman" w:hAnsi="Times New Roman" w:cs="Times New Roman"/>
          <w:color w:val="000000"/>
          <w:sz w:val="24"/>
        </w:rPr>
        <w:t xml:space="preserve">  обеспечивает реализацию федерального государственного образовательного стандарта основного общего образования (ФГОС ООО - 2021). </w:t>
      </w:r>
    </w:p>
    <w:p w:rsidR="008B4682" w:rsidRPr="008B4682" w:rsidRDefault="008B4682" w:rsidP="008B4682">
      <w:pPr>
        <w:spacing w:after="26" w:line="256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</w:rPr>
        <w:t xml:space="preserve">2.2.Предметная область </w:t>
      </w:r>
      <w:r w:rsidRPr="008B4682">
        <w:rPr>
          <w:rFonts w:ascii="Times New Roman" w:eastAsia="Times New Roman" w:hAnsi="Times New Roman" w:cs="Times New Roman"/>
          <w:b/>
          <w:color w:val="000000"/>
          <w:sz w:val="24"/>
        </w:rPr>
        <w:t>«Основы духовно-нравственной культуры народов России (ОДНКНР)»</w:t>
      </w:r>
      <w:r w:rsidRPr="008B468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B4682" w:rsidRPr="008B4682" w:rsidRDefault="008B4682" w:rsidP="008B4682">
      <w:pPr>
        <w:spacing w:after="59" w:line="256" w:lineRule="auto"/>
        <w:ind w:left="288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8B4682">
        <w:rPr>
          <w:rFonts w:ascii="Times New Roman" w:eastAsia="Times New Roman" w:hAnsi="Times New Roman" w:cs="Times New Roman"/>
          <w:b/>
          <w:color w:val="000000"/>
          <w:sz w:val="24"/>
        </w:rPr>
        <w:t xml:space="preserve">5-6 класс: </w:t>
      </w:r>
    </w:p>
    <w:p w:rsidR="008B4682" w:rsidRPr="008B4682" w:rsidRDefault="008B4682" w:rsidP="008B4682">
      <w:pPr>
        <w:spacing w:after="59" w:line="25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</w:rPr>
        <w:t xml:space="preserve">ОДНКНР 1 час с целью реализации программы по обязательной предметной области </w:t>
      </w:r>
    </w:p>
    <w:p w:rsidR="008B4682" w:rsidRPr="008B4682" w:rsidRDefault="008B4682" w:rsidP="008B4682">
      <w:pPr>
        <w:spacing w:after="34" w:line="26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</w:rPr>
        <w:t xml:space="preserve">2.3. Предметная область </w:t>
      </w:r>
      <w:r w:rsidRPr="008B4682">
        <w:rPr>
          <w:rFonts w:ascii="Times New Roman" w:eastAsia="Times New Roman" w:hAnsi="Times New Roman" w:cs="Times New Roman"/>
          <w:b/>
          <w:color w:val="000000"/>
          <w:sz w:val="24"/>
        </w:rPr>
        <w:t>«Иностранные языки»</w:t>
      </w:r>
      <w:r w:rsidRPr="008B4682">
        <w:rPr>
          <w:rFonts w:ascii="Times New Roman" w:eastAsia="Times New Roman" w:hAnsi="Times New Roman" w:cs="Times New Roman"/>
          <w:color w:val="000000"/>
          <w:sz w:val="24"/>
        </w:rPr>
        <w:t xml:space="preserve"> включает обязательный предмет «Иностранный язык (английский)».  </w:t>
      </w:r>
    </w:p>
    <w:p w:rsidR="008B4682" w:rsidRPr="008B4682" w:rsidRDefault="008B4682" w:rsidP="008B4682">
      <w:pPr>
        <w:spacing w:after="0" w:line="256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</w:rPr>
        <w:t>2.4.</w:t>
      </w:r>
      <w:r w:rsidRPr="008B4682">
        <w:rPr>
          <w:rFonts w:ascii="Times New Roman" w:eastAsia="Times New Roman" w:hAnsi="Times New Roman" w:cs="Times New Roman"/>
          <w:b/>
          <w:color w:val="000000"/>
          <w:sz w:val="24"/>
        </w:rPr>
        <w:t>Предметная область «Родной язык и литература на родном языке»</w:t>
      </w:r>
      <w:r w:rsidRPr="008B4682">
        <w:rPr>
          <w:rFonts w:ascii="Times New Roman" w:eastAsia="Times New Roman" w:hAnsi="Times New Roman" w:cs="Times New Roman"/>
          <w:color w:val="000000"/>
          <w:sz w:val="24"/>
        </w:rPr>
        <w:t xml:space="preserve">.  </w:t>
      </w:r>
    </w:p>
    <w:p w:rsidR="008B4682" w:rsidRPr="008B4682" w:rsidRDefault="008B4682" w:rsidP="008B4682">
      <w:pPr>
        <w:spacing w:after="9" w:line="26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</w:rPr>
        <w:t>Согласно заявлениям родителей изучение обязательных учебных предметов «</w:t>
      </w:r>
      <w:proofErr w:type="gramStart"/>
      <w:r w:rsidRPr="008B4682">
        <w:rPr>
          <w:rFonts w:ascii="Times New Roman" w:eastAsia="Times New Roman" w:hAnsi="Times New Roman" w:cs="Times New Roman"/>
          <w:color w:val="000000"/>
          <w:sz w:val="24"/>
        </w:rPr>
        <w:t>Родной  язык</w:t>
      </w:r>
      <w:proofErr w:type="gramEnd"/>
      <w:r w:rsidRPr="008B4682">
        <w:rPr>
          <w:rFonts w:ascii="Times New Roman" w:eastAsia="Times New Roman" w:hAnsi="Times New Roman" w:cs="Times New Roman"/>
          <w:color w:val="000000"/>
          <w:sz w:val="24"/>
        </w:rPr>
        <w:t xml:space="preserve"> (русский)» и «Литература на родном языке (русском)» при освоении ООП ООО МБОУ </w:t>
      </w:r>
      <w:proofErr w:type="spellStart"/>
      <w:r w:rsidRPr="008B4682">
        <w:rPr>
          <w:rFonts w:ascii="Times New Roman" w:eastAsia="Times New Roman" w:hAnsi="Times New Roman" w:cs="Times New Roman"/>
          <w:color w:val="000000"/>
          <w:sz w:val="24"/>
        </w:rPr>
        <w:t>Новинской</w:t>
      </w:r>
      <w:proofErr w:type="spellEnd"/>
      <w:r w:rsidRPr="008B4682">
        <w:rPr>
          <w:rFonts w:ascii="Times New Roman" w:eastAsia="Times New Roman" w:hAnsi="Times New Roman" w:cs="Times New Roman"/>
          <w:color w:val="000000"/>
          <w:sz w:val="24"/>
        </w:rPr>
        <w:t xml:space="preserve">  ООШ не будет осуществляться, так как на языке образования (русском) изучаются обязательные учебные предметы «Русский язык» и «Литература». </w:t>
      </w:r>
    </w:p>
    <w:p w:rsidR="008B4682" w:rsidRPr="008B4682" w:rsidRDefault="008B4682" w:rsidP="008B4682">
      <w:pPr>
        <w:spacing w:after="29" w:line="256" w:lineRule="auto"/>
        <w:ind w:left="653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B4682">
        <w:rPr>
          <w:rFonts w:ascii="Times New Roman" w:eastAsia="Times New Roman" w:hAnsi="Times New Roman" w:cs="Times New Roman"/>
          <w:b/>
          <w:color w:val="000000"/>
          <w:sz w:val="24"/>
        </w:rPr>
        <w:t>3. Основное общее образование</w:t>
      </w:r>
    </w:p>
    <w:p w:rsidR="008B4682" w:rsidRPr="008B4682" w:rsidRDefault="008B4682" w:rsidP="008B4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основного общего образования ориентирован на 5-летний нормативный срок освоения общеобразовательных программ основного общего образования.</w:t>
      </w:r>
    </w:p>
    <w:p w:rsidR="008B4682" w:rsidRPr="008B4682" w:rsidRDefault="008B4682" w:rsidP="008B4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общее образование обеспечивает личностное самоопределение учащихся,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</w:t>
      </w:r>
      <w:r w:rsidRPr="008B468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способностей.</w:t>
      </w:r>
    </w:p>
    <w:p w:rsidR="008B4682" w:rsidRPr="008B4682" w:rsidRDefault="008B4682" w:rsidP="008B4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образования на третьем уровне является относительно завершенным и базовым для продолжения обучения в средней общеобразовательной </w:t>
      </w:r>
      <w:r w:rsidRPr="008B46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школе или в учреждении профессионального образования, создает условия для получения 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 среднего общего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8B4682" w:rsidRPr="008B4682" w:rsidRDefault="008B4682" w:rsidP="008B4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на уровне основного общего образования принадлежит обучающимся 5-9 классов, т.к. особенности их развития связаны со следующими изменениями:</w:t>
      </w:r>
    </w:p>
    <w:p w:rsidR="008B4682" w:rsidRPr="008B4682" w:rsidRDefault="008B4682" w:rsidP="008B4682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переходом от учебных действий, характерных для начальной школы, к новой внутренней позиции обучающегося - направленности на самостоятельный 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8B4682" w:rsidRPr="008B4682" w:rsidRDefault="008B4682" w:rsidP="008B4682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осуществлением на данном возрастном уровне качественного преобразования учебных действий, таких как моделирование, контроль и оценка, проектирование собственной учебной деятельности;</w:t>
      </w:r>
    </w:p>
    <w:p w:rsidR="008B4682" w:rsidRPr="008B4682" w:rsidRDefault="008B4682" w:rsidP="008B4682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формированием у обучающегося научного типа мышления, который ориентирует </w:t>
      </w:r>
      <w:r w:rsidRPr="008B46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его на общекультурные образцы, нормы, эталоны и закономерности взаимодействия с 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 миром;</w:t>
      </w:r>
    </w:p>
    <w:p w:rsidR="008B4682" w:rsidRPr="008B4682" w:rsidRDefault="008B4682" w:rsidP="008B4682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68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 овладением коммуникативными средствами и способами организации кооперации и 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сотрудничества;</w:t>
      </w:r>
    </w:p>
    <w:p w:rsidR="008B4682" w:rsidRPr="008B4682" w:rsidRDefault="008B4682" w:rsidP="008B4682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изменением формы организации учебной деятельности и учебного сотрудничества, которая выражается в переходе от классно-урочной к лабораторно-семинарской и практико-исследовательской деятельности.</w:t>
      </w:r>
    </w:p>
    <w:p w:rsidR="008B4682" w:rsidRPr="008B4682" w:rsidRDefault="00174890" w:rsidP="008B4682">
      <w:pPr>
        <w:spacing w:after="29" w:line="256" w:lineRule="auto"/>
        <w:ind w:left="6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2024-2025</w:t>
      </w:r>
      <w:r w:rsidR="008B4682" w:rsidRPr="008B4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 в 5-9 классах реализуется обновленный федеральный государственный образовательный стандарт основного общего образования (обновленный ФГОС ООО)</w:t>
      </w:r>
    </w:p>
    <w:p w:rsidR="008B4682" w:rsidRPr="008B4682" w:rsidRDefault="008B4682" w:rsidP="008B4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предметная область «Русский язык и литература» 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обязательные учебные предметы «Русский язык» и «Литература».</w:t>
      </w:r>
    </w:p>
    <w:p w:rsidR="008B4682" w:rsidRPr="008B4682" w:rsidRDefault="008B4682" w:rsidP="008B4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предметная область «Основы духовно-нравственной культуры народов России» (далее – ОДНКНР) согласно ФГОС ООО входит в учебный план как обязательная предметная область. </w:t>
      </w:r>
    </w:p>
    <w:p w:rsidR="008B4682" w:rsidRPr="008B4682" w:rsidRDefault="008B4682" w:rsidP="008B4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предметная область «Общественно-научные предметы» состоит из 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обязательных учебных предметов «История» (5-9 классы), «Обществознание» (6-9 классы), «География» (5-9 классы).  </w:t>
      </w:r>
    </w:p>
    <w:p w:rsidR="008B4682" w:rsidRPr="008B4682" w:rsidRDefault="008B4682" w:rsidP="00D3022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«История» включает в себя учебные курсы «История России» и «Всеобщая история»</w:t>
      </w:r>
      <w:r w:rsidR="00D302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3022F" w:rsidRPr="00D3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22F" w:rsidRPr="00D3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изучается </w:t>
      </w:r>
      <w:r w:rsidR="00D3022F" w:rsidRPr="00D3022F">
        <w:rPr>
          <w:rFonts w:ascii="Times New Roman" w:eastAsia="Times New Roman" w:hAnsi="Times New Roman" w:cs="Consultant Cyr"/>
          <w:sz w:val="24"/>
          <w:szCs w:val="24"/>
          <w:lang w:eastAsia="ru-RU"/>
        </w:rPr>
        <w:t xml:space="preserve">в объеме 2 часов </w:t>
      </w:r>
      <w:r w:rsidR="00D3022F" w:rsidRPr="00D3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D3022F" w:rsidRPr="00D302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неделю.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7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890" w:rsidRPr="00D302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реализацией модуля «Введение в Новейшую историю России» в курсе «История России» в 9 классе количество часов на изучение учебного предмета увеличено до 2,5 часов в неделю.</w:t>
      </w:r>
    </w:p>
    <w:p w:rsidR="008B4682" w:rsidRPr="008B4682" w:rsidRDefault="008B4682" w:rsidP="008B4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>В о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бязательную</w:t>
      </w: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предметную область «Математика и информатика» включены обязательные учебные предметы «Математика» (5-6 классы), «Алгебра» (7-9 классы) и «Геометрия» (7-9 классы), </w:t>
      </w:r>
      <w:r w:rsidRPr="008B468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«Вероятность и статистика»</w:t>
      </w: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(7-9 классы), «Информатика» (7-9 классы).</w:t>
      </w:r>
    </w:p>
    <w:p w:rsidR="008B4682" w:rsidRPr="008B4682" w:rsidRDefault="008B4682" w:rsidP="008B4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Обязательный учебный предмет «Вероятность и статистика» изучается начиная с 7 класса.  В соответствии с методическими рекомендациями по введению ФООП (письма </w:t>
      </w:r>
      <w:proofErr w:type="spellStart"/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03.03.2023 № 03-327, от 22.05.2023 № 03-870) В о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бязательную</w:t>
      </w: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предметную область «Естественно-научные предметы» включены обязательные учебные предметы «Физика» (7-9 классы), «Химия» (8-9 классы), «Биология» (5-9 классы).</w:t>
      </w:r>
    </w:p>
    <w:p w:rsidR="008B4682" w:rsidRPr="008B4682" w:rsidRDefault="008B4682" w:rsidP="008B4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ФГОС ООО обязательные учебные предметы «Математика», «Информатика», «Физика», «Химия», «Биология» изучаются на базовом уровне.</w:t>
      </w:r>
    </w:p>
    <w:p w:rsidR="008B4682" w:rsidRPr="008B4682" w:rsidRDefault="008B4682" w:rsidP="008B4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>В о</w:t>
      </w: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бязательную</w:t>
      </w: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предметную область «Искусство» входят обязательные учебные предметы «Музыка» (5-8 классы) и «Изобразительное искусство» (5-7 классы).</w:t>
      </w:r>
    </w:p>
    <w:p w:rsidR="008B4682" w:rsidRPr="008B4682" w:rsidRDefault="008B4682" w:rsidP="008B4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предметная область «Технология» включает обязательный учебный предмет «Технология» (5-9 классы).  Учебный предмет «Технология» в 5-7 классах изучается по 2 часа в неделю, в 8-9 классах – по 1 часу в неделю. </w:t>
      </w:r>
    </w:p>
    <w:p w:rsidR="008B4682" w:rsidRPr="008B4682" w:rsidRDefault="008B4682" w:rsidP="008B46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предметная область «Физическая культура и основы безопасности жизнедеятельности» представлена обязательными учебными предметами «Физическая культура» (5-</w:t>
      </w:r>
      <w:r w:rsidR="002C22E2">
        <w:rPr>
          <w:rFonts w:ascii="Times New Roman" w:eastAsia="Calibri" w:hAnsi="Times New Roman" w:cs="Times New Roman"/>
          <w:sz w:val="24"/>
          <w:szCs w:val="24"/>
          <w:lang w:eastAsia="ru-RU"/>
        </w:rPr>
        <w:t>9 классы)</w:t>
      </w: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8B4682" w:rsidRDefault="008B4682" w:rsidP="008B46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учебный предмет </w:t>
      </w:r>
      <w:r w:rsidRPr="008B4682">
        <w:rPr>
          <w:rFonts w:ascii="Times New Roman" w:eastAsia="Calibri" w:hAnsi="Times New Roman" w:cs="Times New Roman"/>
          <w:sz w:val="24"/>
          <w:szCs w:val="24"/>
          <w:lang w:eastAsia="ru-RU"/>
        </w:rPr>
        <w:t>«Физическая культура» в 5-9 классах изучается</w:t>
      </w:r>
      <w:r w:rsidR="00D30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 часа в неделю.</w:t>
      </w:r>
    </w:p>
    <w:p w:rsidR="008B4682" w:rsidRPr="00F37F33" w:rsidRDefault="002C22E2" w:rsidP="00F37F33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C22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  <w:r w:rsidRPr="002C22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предметная область «Основы безопасности и защиты Родины» </w:t>
      </w:r>
      <w:r w:rsidRPr="002C22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представлена обязательным учебным предметом «Основы безопасности и защиты Родины». </w:t>
      </w:r>
      <w:r w:rsidRPr="002C22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C22E2">
        <w:rPr>
          <w:rFonts w:ascii="Times New Roman" w:eastAsia="Calibri" w:hAnsi="Times New Roman" w:cs="Times New Roman"/>
          <w:sz w:val="24"/>
          <w:szCs w:val="24"/>
          <w:lang w:eastAsia="ru-RU"/>
        </w:rPr>
        <w:t>Основы безопасности и защиты Родины</w:t>
      </w: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изучается в 8-9 классах в объеме 1 часа в неделю (для обучающихся 8 классов проводятся 3-х дневные учебные сборы).  </w:t>
      </w:r>
    </w:p>
    <w:p w:rsidR="008B4682" w:rsidRPr="002C22E2" w:rsidRDefault="008B4682" w:rsidP="008B4682">
      <w:pPr>
        <w:spacing w:after="26" w:line="268" w:lineRule="auto"/>
        <w:ind w:left="63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Часы, формируемые участниками образовательных </w:t>
      </w:r>
      <w:proofErr w:type="gramStart"/>
      <w:r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отношений,  в</w:t>
      </w:r>
      <w:proofErr w:type="gramEnd"/>
      <w:r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5-9 классах  распределены по предметам и предметным областям следующим образом: </w:t>
      </w:r>
    </w:p>
    <w:p w:rsidR="008B4682" w:rsidRPr="002C22E2" w:rsidRDefault="008B4682" w:rsidP="008B4682">
      <w:pPr>
        <w:numPr>
          <w:ilvl w:val="0"/>
          <w:numId w:val="20"/>
        </w:numPr>
        <w:spacing w:after="59" w:line="256" w:lineRule="auto"/>
        <w:ind w:right="2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класс: </w:t>
      </w:r>
    </w:p>
    <w:p w:rsidR="008B4682" w:rsidRPr="002C22E2" w:rsidRDefault="008B4682" w:rsidP="008B4682">
      <w:pPr>
        <w:spacing w:after="23" w:line="276" w:lineRule="auto"/>
        <w:ind w:left="288" w:right="-1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Учебный курс «Функциональная грамотность» </w:t>
      </w:r>
      <w:r w:rsidR="00A92829" w:rsidRPr="002C22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(модуль</w:t>
      </w:r>
      <w:r w:rsidRPr="002C22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«Читательская грамотность»)</w:t>
      </w: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4682" w:rsidRDefault="008B4682" w:rsidP="008B4682">
      <w:pPr>
        <w:spacing w:after="34" w:line="266" w:lineRule="auto"/>
        <w:ind w:left="1013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 час из части, формируемой участниками образовательных отношений, с целью обретения </w:t>
      </w:r>
      <w:proofErr w:type="gramStart"/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  способности</w:t>
      </w:r>
      <w:proofErr w:type="gramEnd"/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деятельности. </w:t>
      </w:r>
    </w:p>
    <w:p w:rsidR="00A677D0" w:rsidRPr="002C22E2" w:rsidRDefault="00A677D0" w:rsidP="00A677D0">
      <w:pPr>
        <w:spacing w:after="59" w:line="256" w:lineRule="auto"/>
        <w:ind w:left="458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2C22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класс: </w:t>
      </w:r>
    </w:p>
    <w:p w:rsidR="00A677D0" w:rsidRPr="002C22E2" w:rsidRDefault="00A677D0" w:rsidP="00A677D0">
      <w:pPr>
        <w:spacing w:after="23" w:line="276" w:lineRule="auto"/>
        <w:ind w:left="288" w:right="-1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Учебный курс «Функциональная грамотность» </w:t>
      </w:r>
      <w:r w:rsidRPr="002C22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(модуль «Читательская грамотность»)</w:t>
      </w: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77D0" w:rsidRDefault="00A677D0" w:rsidP="00A677D0">
      <w:pPr>
        <w:spacing w:after="34" w:line="266" w:lineRule="auto"/>
        <w:ind w:left="1013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 час из части, формируемой участниками образовательных отношений, с целью обретения </w:t>
      </w:r>
      <w:proofErr w:type="gramStart"/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  способности</w:t>
      </w:r>
      <w:proofErr w:type="gramEnd"/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деятельности. </w:t>
      </w:r>
    </w:p>
    <w:p w:rsidR="00A677D0" w:rsidRPr="00A677D0" w:rsidRDefault="00A677D0" w:rsidP="00A677D0">
      <w:pPr>
        <w:spacing w:after="34" w:line="266" w:lineRule="auto"/>
        <w:ind w:righ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Pr="00A67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A67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класс: </w:t>
      </w:r>
    </w:p>
    <w:p w:rsidR="00A677D0" w:rsidRPr="00A677D0" w:rsidRDefault="00A677D0" w:rsidP="00A677D0">
      <w:pPr>
        <w:spacing w:after="34" w:line="266" w:lineRule="auto"/>
        <w:ind w:left="1013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курс «Функциональная грамотность»</w:t>
      </w:r>
      <w:r w:rsidRPr="00A67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(модуль «Читательская грамотность») </w:t>
      </w:r>
    </w:p>
    <w:p w:rsidR="00A677D0" w:rsidRDefault="00A677D0" w:rsidP="00A677D0">
      <w:pPr>
        <w:spacing w:after="34" w:line="266" w:lineRule="auto"/>
        <w:ind w:left="1013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 час из части, формируемой участниками образовательных отношений, с целью обретения </w:t>
      </w:r>
      <w:proofErr w:type="gramStart"/>
      <w:r w:rsidRPr="00A677D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  способности</w:t>
      </w:r>
      <w:proofErr w:type="gramEnd"/>
      <w:r w:rsidRPr="00A677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деятельности.</w:t>
      </w:r>
    </w:p>
    <w:p w:rsidR="00A677D0" w:rsidRPr="00A677D0" w:rsidRDefault="00A677D0" w:rsidP="00A677D0">
      <w:pPr>
        <w:spacing w:after="34" w:line="266" w:lineRule="auto"/>
        <w:ind w:righ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77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класс:</w:t>
      </w:r>
    </w:p>
    <w:p w:rsidR="008B4682" w:rsidRPr="002C22E2" w:rsidRDefault="00892AEE" w:rsidP="008B4682">
      <w:pPr>
        <w:spacing w:after="67" w:line="268" w:lineRule="auto"/>
        <w:ind w:left="288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Учебный курс «Мир биологии</w:t>
      </w:r>
      <w:r w:rsidR="008B4682"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 w:rsidR="008B4682" w:rsidRPr="002C22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B4682" w:rsidRPr="002C22E2" w:rsidRDefault="008B4682" w:rsidP="008B4682">
      <w:pPr>
        <w:spacing w:after="34" w:line="266" w:lineRule="auto"/>
        <w:ind w:left="1013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 час из части, формируемой участниками образовательных отношений, с целью формирования практической естественно-научной </w:t>
      </w:r>
      <w:proofErr w:type="gramStart"/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грамотности,  методологических</w:t>
      </w:r>
      <w:proofErr w:type="gramEnd"/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 учащихся (умение поставить цель и организовать ее достижение), а также креативных качеств и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информацию. </w:t>
      </w:r>
      <w:r w:rsidRPr="002C22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B4682" w:rsidRPr="002C22E2" w:rsidRDefault="008B4682" w:rsidP="008B4682">
      <w:pPr>
        <w:numPr>
          <w:ilvl w:val="0"/>
          <w:numId w:val="20"/>
        </w:numPr>
        <w:spacing w:after="59" w:line="256" w:lineRule="auto"/>
        <w:ind w:right="2" w:hanging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C2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класс</w:t>
      </w:r>
      <w:proofErr w:type="spellEnd"/>
      <w:r w:rsidRPr="002C2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</w:p>
    <w:p w:rsidR="008B4682" w:rsidRPr="002C22E2" w:rsidRDefault="008B4682" w:rsidP="008B4682">
      <w:pPr>
        <w:spacing w:after="23" w:line="276" w:lineRule="auto"/>
        <w:ind w:left="288" w:right="-1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Учебный </w:t>
      </w:r>
      <w:r w:rsidR="00D74306"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курс «Мир биологии</w:t>
      </w:r>
      <w:r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</w:p>
    <w:p w:rsidR="00D74306" w:rsidRPr="002C22E2" w:rsidRDefault="008B4682" w:rsidP="008B4682">
      <w:pPr>
        <w:numPr>
          <w:ilvl w:val="1"/>
          <w:numId w:val="20"/>
        </w:numPr>
        <w:spacing w:after="34" w:line="266" w:lineRule="auto"/>
        <w:ind w:right="2" w:hanging="3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>1 час из части, формируемой участниками образовательных отношений, с целью</w:t>
      </w:r>
    </w:p>
    <w:p w:rsidR="008B4682" w:rsidRPr="002C22E2" w:rsidRDefault="008B4682" w:rsidP="00D74306">
      <w:pPr>
        <w:spacing w:after="34" w:line="266" w:lineRule="auto"/>
        <w:ind w:left="1013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306"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формирования практической естественно-научной </w:t>
      </w:r>
      <w:proofErr w:type="gramStart"/>
      <w:r w:rsidR="00D74306"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грамотности,  методологических</w:t>
      </w:r>
      <w:proofErr w:type="gramEnd"/>
      <w:r w:rsidR="00D74306"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 учащихся (умение поставить цель и организовать ее достижение), а также креативных качеств и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информацию. </w:t>
      </w:r>
      <w:r w:rsidR="00D74306" w:rsidRPr="002C22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B4682" w:rsidRPr="002C22E2" w:rsidRDefault="006F6A71" w:rsidP="006F6A71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2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8B4682" w:rsidRPr="002C2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класс:</w:t>
      </w:r>
    </w:p>
    <w:p w:rsidR="008B4682" w:rsidRPr="002C22E2" w:rsidRDefault="008B4682" w:rsidP="008B4682">
      <w:pPr>
        <w:spacing w:after="23" w:line="276" w:lineRule="auto"/>
        <w:ind w:left="288" w:right="-1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Учебный </w:t>
      </w:r>
      <w:r w:rsidR="006F6A71"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курс «Деловой русский</w:t>
      </w:r>
      <w:r w:rsidRPr="002C22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</w:p>
    <w:p w:rsidR="008B4682" w:rsidRPr="002C22E2" w:rsidRDefault="006F6A71" w:rsidP="008B4682">
      <w:pPr>
        <w:spacing w:after="34" w:line="266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-0,5</w:t>
      </w:r>
      <w:r w:rsidR="008B4682"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B4682"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части, формируемой участниками обра</w:t>
      </w: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зовательных отношений, с </w:t>
      </w:r>
      <w:proofErr w:type="gramStart"/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 под</w:t>
      </w:r>
      <w:r w:rsidR="002C22E2"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готовки</w:t>
      </w:r>
      <w:proofErr w:type="gramEnd"/>
      <w:r w:rsidR="002C22E2" w:rsidRPr="002C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ОГЭ по русскому языку, повышения уровня компетенции по данному предмету.</w:t>
      </w:r>
    </w:p>
    <w:p w:rsidR="008B4682" w:rsidRPr="002C22E2" w:rsidRDefault="006F6A71" w:rsidP="006F6A71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8B4682"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</w:t>
      </w:r>
    </w:p>
    <w:p w:rsidR="00177D06" w:rsidRPr="002C22E2" w:rsidRDefault="00177D06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час на предмет «Информатика» с целью реализации модуля «</w:t>
      </w:r>
      <w:proofErr w:type="spellStart"/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Медиаграмотность</w:t>
      </w:r>
      <w:proofErr w:type="spellEnd"/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расширения знаний</w:t>
      </w:r>
      <w:r w:rsidR="003367BD"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повышения уровня информационных компетенций учащихся.</w:t>
      </w: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4682" w:rsidRPr="002C22E2" w:rsidRDefault="008B4682" w:rsidP="006F6A71">
      <w:pPr>
        <w:pStyle w:val="a9"/>
        <w:numPr>
          <w:ilvl w:val="0"/>
          <w:numId w:val="21"/>
        </w:numPr>
        <w:spacing w:after="0" w:line="266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класс: </w:t>
      </w:r>
    </w:p>
    <w:p w:rsidR="008B4682" w:rsidRPr="002C22E2" w:rsidRDefault="003367BD" w:rsidP="003367BD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изучение учебного пр</w:t>
      </w:r>
      <w:r w:rsidR="006F6A71"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едмета «Литература</w:t>
      </w: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отводитс</w:t>
      </w:r>
      <w:r w:rsidR="006F6A71"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дополнительно 1 час (добавлен</w:t>
      </w: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6A71"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из части, формируемой участниками образовательных</w:t>
      </w:r>
      <w:r w:rsidR="006F6A71"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</w:t>
      </w:r>
      <w:r w:rsidR="002C22E2"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F6A71"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целью повышения читательской грамотности.</w:t>
      </w:r>
    </w:p>
    <w:p w:rsidR="002C22E2" w:rsidRPr="002C22E2" w:rsidRDefault="002C22E2" w:rsidP="003367BD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изучение учебного предмета «Биология» отводится дополнительно 1 час (добавлен 1 час из части, формируемой участниками образовательных отношений) с целью повышения знаний по биологии.</w:t>
      </w:r>
    </w:p>
    <w:p w:rsidR="008B4682" w:rsidRPr="002C22E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Промежуточная аттестация.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Формы промежуточной аттестации определены локальным актом школы - «Положением о формах, периодичности и порядке текущего контроля успеваемости и промежуточной аттестации обучающихся МБОУ </w:t>
      </w:r>
      <w:proofErr w:type="spellStart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Новинской</w:t>
      </w:r>
      <w:proofErr w:type="spell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ООШ».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(итоговый контроль) в переводных классах может проводиться письменно, устно, в других формах.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письменной аттестации: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контрольная работа;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проверочная работа в форме ВПР;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проверочная работа;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диктант;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сочинение или изложение с творческим заданием;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тест;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зачет и другие формы.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устной аттестации: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защита проектно-исследовательских работ;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 и</w:t>
      </w:r>
      <w:proofErr w:type="gram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формы.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4682" w:rsidRPr="008B4682" w:rsidRDefault="008B4682" w:rsidP="008B4682">
      <w:pPr>
        <w:spacing w:after="0" w:line="266" w:lineRule="auto"/>
        <w:ind w:left="458" w:right="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Решением педсовета устанавливается форма, порядок проведения, периодичность и система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оценок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промежуточной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аттестации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учащихся.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</w:t>
      </w:r>
      <w:proofErr w:type="spell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– измерительные материалы для проведения всех форм промежуточной аттестации учащихся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разрабатываются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учителем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соответствии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 </w:t>
      </w:r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федеральным государственным стандартом основного общего образования, рассматриваются на школьном методическом </w:t>
      </w:r>
      <w:proofErr w:type="gramStart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объединении  учителей</w:t>
      </w:r>
      <w:proofErr w:type="gramEnd"/>
      <w:r w:rsidRPr="008B4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утверждаются приказом директора.</w:t>
      </w:r>
    </w:p>
    <w:p w:rsidR="008B4682" w:rsidRPr="008B4682" w:rsidRDefault="008B4682" w:rsidP="008B4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682" w:rsidRPr="008B4682" w:rsidRDefault="008B4682" w:rsidP="008B4682">
      <w:pPr>
        <w:spacing w:after="200" w:line="252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73" w:rsidRDefault="00D06373" w:rsidP="003D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373" w:rsidRDefault="00D06373" w:rsidP="003D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A8F" w:rsidRDefault="00787A8F" w:rsidP="008B4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B47" w:rsidRDefault="00196B47" w:rsidP="00196B47">
      <w:pPr>
        <w:suppressAutoHyphens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Учебный план</w:t>
      </w:r>
    </w:p>
    <w:p w:rsidR="00806597" w:rsidRPr="00196B47" w:rsidRDefault="00806597" w:rsidP="00196B47">
      <w:pPr>
        <w:suppressAutoHyphens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p w:rsidR="00196B47" w:rsidRPr="00196B47" w:rsidRDefault="00196B47" w:rsidP="00196B47">
      <w:pPr>
        <w:suppressAutoHyphens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(5-9 классы) на 2024-2025 учебный год </w:t>
      </w:r>
    </w:p>
    <w:p w:rsidR="00196B47" w:rsidRPr="00196B47" w:rsidRDefault="00196B47" w:rsidP="00196B47">
      <w:pPr>
        <w:suppressAutoHyphens/>
        <w:autoSpaceDN w:val="0"/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196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(5-дневная учебная неделя)</w:t>
      </w:r>
    </w:p>
    <w:p w:rsidR="00196B47" w:rsidRPr="00196B47" w:rsidRDefault="00196B47" w:rsidP="00196B47">
      <w:pPr>
        <w:suppressAutoHyphens/>
        <w:autoSpaceDN w:val="0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5"/>
        <w:gridCol w:w="2393"/>
        <w:gridCol w:w="1029"/>
        <w:gridCol w:w="1085"/>
        <w:gridCol w:w="1095"/>
        <w:gridCol w:w="40"/>
        <w:gridCol w:w="1089"/>
        <w:gridCol w:w="959"/>
        <w:gridCol w:w="1038"/>
      </w:tblGrid>
      <w:tr w:rsidR="00196B47" w:rsidRPr="00196B47" w:rsidTr="00196B47">
        <w:trPr>
          <w:trHeight w:val="376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DE2B85" wp14:editId="637E2BC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0" t="0" r="24765" b="22860"/>
                      <wp:wrapNone/>
                      <wp:docPr id="5" name="Lin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8150" cy="415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7147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40" o:spid="_x0000_s1026" type="#_x0000_t32" style="position:absolute;margin-left:-4.4pt;margin-top:2.85pt;width:134.55pt;height:32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" strokeweight=".26467mm"/>
                  </w:pict>
                </mc:Fallback>
              </mc:AlternateContent>
            </w: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5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</w:t>
            </w: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неделю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5 класс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7 класс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9</w:t>
            </w: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класс</w:t>
            </w: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Обязательная часть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5" w:type="dxa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0" w:type="dxa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9" w:type="dxa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38" w:type="dxa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</w:t>
            </w: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и литература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</w:tr>
      <w:tr w:rsidR="00196B47" w:rsidRPr="00196B47" w:rsidTr="00196B47">
        <w:trPr>
          <w:trHeight w:val="316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196B47" w:rsidRPr="00196B47" w:rsidTr="00196B47">
        <w:trPr>
          <w:trHeight w:val="331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  <w:tr w:rsidR="00196B47" w:rsidRPr="00196B47" w:rsidTr="00196B47">
        <w:trPr>
          <w:trHeight w:val="349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196B47" w:rsidRPr="00196B47" w:rsidTr="00196B47">
        <w:trPr>
          <w:trHeight w:val="349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Вероятность и статистика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196B47" w:rsidRPr="00196B47" w:rsidTr="00196B47">
        <w:trPr>
          <w:trHeight w:val="225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Общественно-научные предметы </w:t>
            </w: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</w:t>
            </w: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10,5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196B47" w:rsidRPr="00196B47" w:rsidTr="00196B47">
        <w:trPr>
          <w:trHeight w:val="245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духовно-нравственной культуры народов России</w:t>
            </w: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B47" w:rsidRPr="00196B47" w:rsidRDefault="00196B47" w:rsidP="00196B4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Труд (технология)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безопасности и защиты Родины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196B47" w:rsidRPr="00196B47" w:rsidTr="00196B47">
        <w:trPr>
          <w:trHeight w:val="376"/>
          <w:jc w:val="center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32,5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149,5</w:t>
            </w:r>
          </w:p>
        </w:tc>
      </w:tr>
      <w:tr w:rsidR="00196B47" w:rsidRPr="00196B47" w:rsidTr="00196B47">
        <w:trPr>
          <w:trHeight w:val="572"/>
          <w:jc w:val="center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</w:tr>
      <w:tr w:rsidR="00196B47" w:rsidRPr="00196B47" w:rsidTr="00196B47">
        <w:trPr>
          <w:trHeight w:val="572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14E" w:rsidRPr="00196B47" w:rsidRDefault="0057214E" w:rsidP="0057214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:rsidR="00196B47" w:rsidRPr="00196B47" w:rsidRDefault="0057214E" w:rsidP="0057214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196B47" w:rsidRPr="00196B47" w:rsidRDefault="00196B47" w:rsidP="00196B47">
            <w:pPr>
              <w:tabs>
                <w:tab w:val="left" w:pos="1293"/>
                <w:tab w:val="left" w:pos="1416"/>
                <w:tab w:val="left" w:pos="3413"/>
              </w:tabs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80659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96B47" w:rsidRPr="00196B47" w:rsidTr="00196B47">
        <w:trPr>
          <w:trHeight w:val="572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47" w:rsidRPr="00196B47" w:rsidRDefault="0057214E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196B47" w:rsidRDefault="00196B47" w:rsidP="00196B47">
            <w:pPr>
              <w:tabs>
                <w:tab w:val="left" w:pos="1293"/>
                <w:tab w:val="left" w:pos="1416"/>
                <w:tab w:val="left" w:pos="3413"/>
              </w:tabs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80659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196B47" w:rsidRPr="00196B47" w:rsidTr="00A86E01">
        <w:trPr>
          <w:trHeight w:val="572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14E" w:rsidRPr="00196B47" w:rsidRDefault="0057214E" w:rsidP="0057214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</w:t>
            </w:r>
          </w:p>
          <w:p w:rsidR="00196B47" w:rsidRPr="00196B47" w:rsidRDefault="0057214E" w:rsidP="0057214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и литература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96B47" w:rsidRPr="00196B47" w:rsidRDefault="00196B47" w:rsidP="00196B47">
            <w:pPr>
              <w:tabs>
                <w:tab w:val="left" w:pos="1293"/>
                <w:tab w:val="left" w:pos="1416"/>
                <w:tab w:val="left" w:pos="3413"/>
              </w:tabs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«Функциональная грамотность (читательская грамотность)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80659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196B47" w:rsidRPr="00196B47" w:rsidTr="00A86E01">
        <w:trPr>
          <w:trHeight w:val="615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14E" w:rsidRPr="00196B47" w:rsidRDefault="0057214E" w:rsidP="0057214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Естественно-</w:t>
            </w:r>
          </w:p>
          <w:p w:rsidR="00196B47" w:rsidRPr="00196B47" w:rsidRDefault="0057214E" w:rsidP="0057214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научные предметы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196B47" w:rsidRPr="00196B47" w:rsidRDefault="00196B47" w:rsidP="00196B47">
            <w:pPr>
              <w:tabs>
                <w:tab w:val="left" w:pos="1293"/>
                <w:tab w:val="left" w:pos="1416"/>
                <w:tab w:val="left" w:pos="3413"/>
              </w:tabs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«Мир биологии»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80659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A86E01" w:rsidRPr="00196B47" w:rsidTr="00A86E01">
        <w:trPr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E01" w:rsidRPr="00196B47" w:rsidRDefault="00A86E01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86E01" w:rsidRPr="00196B47" w:rsidRDefault="00A86E01" w:rsidP="00196B47">
            <w:pPr>
              <w:tabs>
                <w:tab w:val="left" w:pos="1293"/>
                <w:tab w:val="left" w:pos="1416"/>
                <w:tab w:val="left" w:pos="3413"/>
              </w:tabs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E01" w:rsidRDefault="00A86E01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E01" w:rsidRDefault="00A86E01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E01" w:rsidRPr="00196B47" w:rsidRDefault="00A86E01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E01" w:rsidRPr="00196B47" w:rsidRDefault="00A86E01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E01" w:rsidRPr="00196B47" w:rsidRDefault="00A86E01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E01" w:rsidRPr="00196B47" w:rsidRDefault="00A86E01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96B47" w:rsidRPr="00196B47" w:rsidTr="00196B47">
        <w:trPr>
          <w:trHeight w:val="572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14E" w:rsidRPr="00196B47" w:rsidRDefault="0057214E" w:rsidP="0057214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</w:t>
            </w:r>
          </w:p>
          <w:p w:rsidR="00196B47" w:rsidRPr="00196B47" w:rsidRDefault="0057214E" w:rsidP="0057214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и литература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196B47" w:rsidRDefault="00196B47" w:rsidP="00196B47">
            <w:pPr>
              <w:tabs>
                <w:tab w:val="left" w:pos="1293"/>
                <w:tab w:val="left" w:pos="1416"/>
                <w:tab w:val="left" w:pos="3413"/>
              </w:tabs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« Деловой русский»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47" w:rsidRPr="00196B47" w:rsidRDefault="0080659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</w:tr>
      <w:tr w:rsidR="00196B47" w:rsidRPr="00196B47" w:rsidTr="00196B47">
        <w:trPr>
          <w:trHeight w:val="572"/>
          <w:jc w:val="center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Учебные недели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170</w:t>
            </w:r>
          </w:p>
        </w:tc>
      </w:tr>
      <w:tr w:rsidR="00196B47" w:rsidRPr="00196B47" w:rsidTr="00196B47">
        <w:trPr>
          <w:trHeight w:val="572"/>
          <w:jc w:val="center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часов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986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1020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1088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1122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1122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5338</w:t>
            </w:r>
          </w:p>
        </w:tc>
      </w:tr>
      <w:tr w:rsidR="00196B47" w:rsidRPr="00196B47" w:rsidTr="00196B47">
        <w:trPr>
          <w:trHeight w:val="500"/>
          <w:jc w:val="center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B47" w:rsidRPr="00196B47" w:rsidRDefault="0057214E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="00196B47"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едельная нагрузка  (при 5-дневной учебной неделе) в соответствии  с действующими санитарными правилами и нормами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6B47" w:rsidRPr="00196B47" w:rsidRDefault="00196B47" w:rsidP="00196B4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96B47">
              <w:rPr>
                <w:rFonts w:ascii="Times New Roman" w:eastAsia="Times New Roman" w:hAnsi="Times New Roman" w:cs="Times New Roman"/>
                <w:bCs/>
                <w:lang w:eastAsia="ru-RU"/>
              </w:rPr>
              <w:t>157</w:t>
            </w:r>
          </w:p>
        </w:tc>
      </w:tr>
    </w:tbl>
    <w:p w:rsidR="00196B47" w:rsidRPr="00196B47" w:rsidRDefault="00196B47" w:rsidP="00196B47">
      <w:pPr>
        <w:suppressAutoHyphens/>
        <w:autoSpaceDN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B47" w:rsidRDefault="00196B47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E01" w:rsidRDefault="00A86E01" w:rsidP="0038065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5C13" w:rsidRPr="003D5C13" w:rsidRDefault="003D5C13" w:rsidP="003D5C13">
      <w:pPr>
        <w:tabs>
          <w:tab w:val="left" w:pos="1293"/>
          <w:tab w:val="left" w:pos="1416"/>
          <w:tab w:val="left" w:pos="34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5C13" w:rsidRPr="003D5C13" w:rsidRDefault="003D5C13" w:rsidP="003D5C13"/>
    <w:p w:rsidR="003D6E77" w:rsidRDefault="003D6E77"/>
    <w:sectPr w:rsidR="003D6E77" w:rsidSect="003D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</w:font>
  <w:font w:name="AGLettericaC">
    <w:altName w:val="Times New Roman"/>
    <w:panose1 w:val="00000000000000000000"/>
    <w:charset w:val="00"/>
    <w:family w:val="roman"/>
    <w:notTrueType/>
    <w:pitch w:val="default"/>
  </w:font>
  <w:font w:name="Consultant Cyr">
    <w:charset w:val="00"/>
    <w:family w:val="modern"/>
    <w:pitch w:val="fixed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577C9A1C"/>
    <w:lvl w:ilvl="0" w:tplc="A1166C68">
      <w:start w:val="1"/>
      <w:numFmt w:val="bullet"/>
      <w:lvlText w:val=""/>
      <w:lvlJc w:val="left"/>
    </w:lvl>
    <w:lvl w:ilvl="1" w:tplc="70002AB2">
      <w:numFmt w:val="decimal"/>
      <w:lvlText w:val=""/>
      <w:lvlJc w:val="left"/>
    </w:lvl>
    <w:lvl w:ilvl="2" w:tplc="798C7020">
      <w:numFmt w:val="decimal"/>
      <w:lvlText w:val=""/>
      <w:lvlJc w:val="left"/>
    </w:lvl>
    <w:lvl w:ilvl="3" w:tplc="DD521644">
      <w:numFmt w:val="decimal"/>
      <w:lvlText w:val=""/>
      <w:lvlJc w:val="left"/>
    </w:lvl>
    <w:lvl w:ilvl="4" w:tplc="99FE344A">
      <w:numFmt w:val="decimal"/>
      <w:lvlText w:val=""/>
      <w:lvlJc w:val="left"/>
    </w:lvl>
    <w:lvl w:ilvl="5" w:tplc="5A24ADC8">
      <w:numFmt w:val="decimal"/>
      <w:lvlText w:val=""/>
      <w:lvlJc w:val="left"/>
    </w:lvl>
    <w:lvl w:ilvl="6" w:tplc="5FB4DEC8">
      <w:numFmt w:val="decimal"/>
      <w:lvlText w:val=""/>
      <w:lvlJc w:val="left"/>
    </w:lvl>
    <w:lvl w:ilvl="7" w:tplc="282A3E9C">
      <w:numFmt w:val="decimal"/>
      <w:lvlText w:val=""/>
      <w:lvlJc w:val="left"/>
    </w:lvl>
    <w:lvl w:ilvl="8" w:tplc="3E78EEF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C5C6B536"/>
    <w:lvl w:ilvl="0" w:tplc="4A0C1DC2">
      <w:start w:val="1"/>
      <w:numFmt w:val="bullet"/>
      <w:lvlText w:val=""/>
      <w:lvlJc w:val="left"/>
    </w:lvl>
    <w:lvl w:ilvl="1" w:tplc="00CCD98A">
      <w:numFmt w:val="decimal"/>
      <w:lvlText w:val=""/>
      <w:lvlJc w:val="left"/>
    </w:lvl>
    <w:lvl w:ilvl="2" w:tplc="30B4C920">
      <w:numFmt w:val="decimal"/>
      <w:lvlText w:val=""/>
      <w:lvlJc w:val="left"/>
    </w:lvl>
    <w:lvl w:ilvl="3" w:tplc="450C571C">
      <w:numFmt w:val="decimal"/>
      <w:lvlText w:val=""/>
      <w:lvlJc w:val="left"/>
    </w:lvl>
    <w:lvl w:ilvl="4" w:tplc="4C42F58E">
      <w:numFmt w:val="decimal"/>
      <w:lvlText w:val=""/>
      <w:lvlJc w:val="left"/>
    </w:lvl>
    <w:lvl w:ilvl="5" w:tplc="09AA3046">
      <w:numFmt w:val="decimal"/>
      <w:lvlText w:val=""/>
      <w:lvlJc w:val="left"/>
    </w:lvl>
    <w:lvl w:ilvl="6" w:tplc="7D6046D0">
      <w:numFmt w:val="decimal"/>
      <w:lvlText w:val=""/>
      <w:lvlJc w:val="left"/>
    </w:lvl>
    <w:lvl w:ilvl="7" w:tplc="2F08C6A0">
      <w:numFmt w:val="decimal"/>
      <w:lvlText w:val=""/>
      <w:lvlJc w:val="left"/>
    </w:lvl>
    <w:lvl w:ilvl="8" w:tplc="97C601DE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691A6738"/>
    <w:lvl w:ilvl="0" w:tplc="6EB2045E">
      <w:start w:val="1"/>
      <w:numFmt w:val="bullet"/>
      <w:lvlText w:val=""/>
      <w:lvlJc w:val="left"/>
    </w:lvl>
    <w:lvl w:ilvl="1" w:tplc="F1F610D4">
      <w:start w:val="1"/>
      <w:numFmt w:val="bullet"/>
      <w:lvlText w:val="В"/>
      <w:lvlJc w:val="left"/>
    </w:lvl>
    <w:lvl w:ilvl="2" w:tplc="14288F42">
      <w:numFmt w:val="decimal"/>
      <w:lvlText w:val=""/>
      <w:lvlJc w:val="left"/>
    </w:lvl>
    <w:lvl w:ilvl="3" w:tplc="81F633AC">
      <w:numFmt w:val="decimal"/>
      <w:lvlText w:val=""/>
      <w:lvlJc w:val="left"/>
    </w:lvl>
    <w:lvl w:ilvl="4" w:tplc="CF28B658">
      <w:numFmt w:val="decimal"/>
      <w:lvlText w:val=""/>
      <w:lvlJc w:val="left"/>
    </w:lvl>
    <w:lvl w:ilvl="5" w:tplc="FA2AC0F0">
      <w:numFmt w:val="decimal"/>
      <w:lvlText w:val=""/>
      <w:lvlJc w:val="left"/>
    </w:lvl>
    <w:lvl w:ilvl="6" w:tplc="3A344888">
      <w:numFmt w:val="decimal"/>
      <w:lvlText w:val=""/>
      <w:lvlJc w:val="left"/>
    </w:lvl>
    <w:lvl w:ilvl="7" w:tplc="E4AC4F9E">
      <w:numFmt w:val="decimal"/>
      <w:lvlText w:val=""/>
      <w:lvlJc w:val="left"/>
    </w:lvl>
    <w:lvl w:ilvl="8" w:tplc="B8AC2402">
      <w:numFmt w:val="decimal"/>
      <w:lvlText w:val=""/>
      <w:lvlJc w:val="left"/>
    </w:lvl>
  </w:abstractNum>
  <w:abstractNum w:abstractNumId="3" w15:restartNumberingAfterBreak="0">
    <w:nsid w:val="00004DC8"/>
    <w:multiLevelType w:val="hybridMultilevel"/>
    <w:tmpl w:val="AF9453E4"/>
    <w:lvl w:ilvl="0" w:tplc="ECF63258">
      <w:start w:val="1"/>
      <w:numFmt w:val="bullet"/>
      <w:lvlText w:val="В"/>
      <w:lvlJc w:val="left"/>
    </w:lvl>
    <w:lvl w:ilvl="1" w:tplc="A866D370">
      <w:numFmt w:val="decimal"/>
      <w:lvlText w:val=""/>
      <w:lvlJc w:val="left"/>
    </w:lvl>
    <w:lvl w:ilvl="2" w:tplc="FDCE7BB6">
      <w:numFmt w:val="decimal"/>
      <w:lvlText w:val=""/>
      <w:lvlJc w:val="left"/>
    </w:lvl>
    <w:lvl w:ilvl="3" w:tplc="9C0260D8">
      <w:numFmt w:val="decimal"/>
      <w:lvlText w:val=""/>
      <w:lvlJc w:val="left"/>
    </w:lvl>
    <w:lvl w:ilvl="4" w:tplc="B16C2902">
      <w:numFmt w:val="decimal"/>
      <w:lvlText w:val=""/>
      <w:lvlJc w:val="left"/>
    </w:lvl>
    <w:lvl w:ilvl="5" w:tplc="87B8191C">
      <w:numFmt w:val="decimal"/>
      <w:lvlText w:val=""/>
      <w:lvlJc w:val="left"/>
    </w:lvl>
    <w:lvl w:ilvl="6" w:tplc="A7027F54">
      <w:numFmt w:val="decimal"/>
      <w:lvlText w:val=""/>
      <w:lvlJc w:val="left"/>
    </w:lvl>
    <w:lvl w:ilvl="7" w:tplc="50765308">
      <w:numFmt w:val="decimal"/>
      <w:lvlText w:val=""/>
      <w:lvlJc w:val="left"/>
    </w:lvl>
    <w:lvl w:ilvl="8" w:tplc="BAE2E2C8">
      <w:numFmt w:val="decimal"/>
      <w:lvlText w:val=""/>
      <w:lvlJc w:val="left"/>
    </w:lvl>
  </w:abstractNum>
  <w:abstractNum w:abstractNumId="4" w15:restartNumberingAfterBreak="0">
    <w:nsid w:val="00450886"/>
    <w:multiLevelType w:val="hybridMultilevel"/>
    <w:tmpl w:val="5EF42528"/>
    <w:lvl w:ilvl="0" w:tplc="00000005">
      <w:numFmt w:val="bullet"/>
      <w:lvlText w:val="•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3E759DD"/>
    <w:multiLevelType w:val="hybridMultilevel"/>
    <w:tmpl w:val="5D46BCD8"/>
    <w:lvl w:ilvl="0" w:tplc="28C21204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0C1A02E7"/>
    <w:multiLevelType w:val="hybridMultilevel"/>
    <w:tmpl w:val="E3E467BA"/>
    <w:lvl w:ilvl="0" w:tplc="87F66102">
      <w:start w:val="7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 w15:restartNumberingAfterBreak="0">
    <w:nsid w:val="145F221A"/>
    <w:multiLevelType w:val="hybridMultilevel"/>
    <w:tmpl w:val="FF5ABF30"/>
    <w:lvl w:ilvl="0" w:tplc="00000005">
      <w:numFmt w:val="bullet"/>
      <w:lvlText w:val="•"/>
      <w:lvlJc w:val="left"/>
      <w:pPr>
        <w:ind w:left="1287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1F003B"/>
    <w:multiLevelType w:val="multilevel"/>
    <w:tmpl w:val="FAFA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92E3F"/>
    <w:multiLevelType w:val="hybridMultilevel"/>
    <w:tmpl w:val="CD1C306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53108"/>
    <w:multiLevelType w:val="multilevel"/>
    <w:tmpl w:val="76DAE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28EB00C6"/>
    <w:multiLevelType w:val="hybridMultilevel"/>
    <w:tmpl w:val="4E568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504BF"/>
    <w:multiLevelType w:val="hybridMultilevel"/>
    <w:tmpl w:val="45D69714"/>
    <w:lvl w:ilvl="0" w:tplc="F6F0FF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74E35"/>
    <w:multiLevelType w:val="hybridMultilevel"/>
    <w:tmpl w:val="317CD784"/>
    <w:lvl w:ilvl="0" w:tplc="94562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27C73"/>
    <w:multiLevelType w:val="hybridMultilevel"/>
    <w:tmpl w:val="D400853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63BD0"/>
    <w:multiLevelType w:val="multilevel"/>
    <w:tmpl w:val="D480F1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317E39"/>
    <w:multiLevelType w:val="hybridMultilevel"/>
    <w:tmpl w:val="79AC45D2"/>
    <w:lvl w:ilvl="0" w:tplc="1E80794A">
      <w:start w:val="5"/>
      <w:numFmt w:val="decimal"/>
      <w:lvlText w:val="%1"/>
      <w:lvlJc w:val="left"/>
      <w:pPr>
        <w:ind w:left="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0D9E2">
      <w:start w:val="1"/>
      <w:numFmt w:val="bullet"/>
      <w:lvlText w:val=""/>
      <w:lvlJc w:val="left"/>
      <w:pPr>
        <w:ind w:left="1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EE99C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22738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6C13E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EE26A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6482E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8B65C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4949C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461019"/>
    <w:multiLevelType w:val="multilevel"/>
    <w:tmpl w:val="8A44E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75115F3A"/>
    <w:multiLevelType w:val="multilevel"/>
    <w:tmpl w:val="147E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865D92"/>
    <w:multiLevelType w:val="hybridMultilevel"/>
    <w:tmpl w:val="02502C1C"/>
    <w:lvl w:ilvl="0" w:tplc="8FC281CC">
      <w:start w:val="3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EA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8FD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6FC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8A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8D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A22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238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E92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5"/>
  </w:num>
  <w:num w:numId="10">
    <w:abstractNumId w:val="17"/>
  </w:num>
  <w:num w:numId="11">
    <w:abstractNumId w:val="11"/>
  </w:num>
  <w:num w:numId="12">
    <w:abstractNumId w:val="10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9"/>
  </w:num>
  <w:num w:numId="18">
    <w:abstractNumId w:val="16"/>
  </w:num>
  <w:num w:numId="19">
    <w:abstractNumId w:val="13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13"/>
    <w:rsid w:val="001219E4"/>
    <w:rsid w:val="00174890"/>
    <w:rsid w:val="00177D06"/>
    <w:rsid w:val="00196B47"/>
    <w:rsid w:val="00236FDE"/>
    <w:rsid w:val="00273EF4"/>
    <w:rsid w:val="002837E4"/>
    <w:rsid w:val="00284283"/>
    <w:rsid w:val="002C22E2"/>
    <w:rsid w:val="002F1245"/>
    <w:rsid w:val="003367BD"/>
    <w:rsid w:val="0038065D"/>
    <w:rsid w:val="003D5C13"/>
    <w:rsid w:val="003D6E77"/>
    <w:rsid w:val="00427AE3"/>
    <w:rsid w:val="00507DD9"/>
    <w:rsid w:val="005320FB"/>
    <w:rsid w:val="0057214E"/>
    <w:rsid w:val="005974BF"/>
    <w:rsid w:val="005A5213"/>
    <w:rsid w:val="005C3367"/>
    <w:rsid w:val="00602B6B"/>
    <w:rsid w:val="006C7B5B"/>
    <w:rsid w:val="006F441B"/>
    <w:rsid w:val="006F6A71"/>
    <w:rsid w:val="00717149"/>
    <w:rsid w:val="00723735"/>
    <w:rsid w:val="00724B56"/>
    <w:rsid w:val="00787A8F"/>
    <w:rsid w:val="00795E38"/>
    <w:rsid w:val="007F2BB4"/>
    <w:rsid w:val="00806597"/>
    <w:rsid w:val="0087017B"/>
    <w:rsid w:val="00892AEE"/>
    <w:rsid w:val="008B4682"/>
    <w:rsid w:val="00A62561"/>
    <w:rsid w:val="00A677D0"/>
    <w:rsid w:val="00A86E01"/>
    <w:rsid w:val="00A92829"/>
    <w:rsid w:val="00B03BA7"/>
    <w:rsid w:val="00B81E02"/>
    <w:rsid w:val="00BB496F"/>
    <w:rsid w:val="00BE2498"/>
    <w:rsid w:val="00BF3691"/>
    <w:rsid w:val="00C02CA4"/>
    <w:rsid w:val="00D06373"/>
    <w:rsid w:val="00D3022F"/>
    <w:rsid w:val="00D74306"/>
    <w:rsid w:val="00F37F33"/>
    <w:rsid w:val="00FD089C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7C10"/>
  <w15:docId w15:val="{606C4FAF-088F-448C-8259-5E7D1372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5C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C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D5C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3D5C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5C13"/>
    <w:rPr>
      <w:sz w:val="20"/>
      <w:szCs w:val="20"/>
    </w:rPr>
  </w:style>
  <w:style w:type="character" w:styleId="a5">
    <w:name w:val="footnote reference"/>
    <w:rsid w:val="003D5C1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D5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5C13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D5C1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D5C13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3D5C1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5C13"/>
  </w:style>
  <w:style w:type="character" w:customStyle="1" w:styleId="extended-textfull">
    <w:name w:val="extended-text__full"/>
    <w:basedOn w:val="a0"/>
    <w:rsid w:val="003D5C13"/>
  </w:style>
  <w:style w:type="paragraph" w:customStyle="1" w:styleId="ConsPlusNormal">
    <w:name w:val="ConsPlusNormal"/>
    <w:rsid w:val="003D5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nie-medgora.edusite.ru/DswMedia/oborganizaciiiosushaestvleniiobrazovatel-noydeyatel-nostiprisetevoyformerealizaciiobrazovatel-nyixprogramm.pdf" TargetMode="External"/><Relationship Id="rId13" Type="http://schemas.openxmlformats.org/officeDocument/2006/relationships/hyperlink" Target="http://nowinskaj-scola.ucoz.ru/tochka_rosta/prikaz_o_sozdanii_centra_tochka_rosta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brazovanie-medgora.edusite.ru/DswMedia/2_5406784189762637800.pdf" TargetMode="External"/><Relationship Id="rId12" Type="http://schemas.openxmlformats.org/officeDocument/2006/relationships/hyperlink" Target="https://obrazovanie-medgora.edusite.ru/DswMedia/48226.pdf" TargetMode="External"/><Relationship Id="rId17" Type="http://schemas.openxmlformats.org/officeDocument/2006/relationships/hyperlink" Target="https://obrazovanie-medgora.edusite.ru/DswMedia/2_540678418976263780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razovanie-medgora.edusite.ru/DswMedia/2_5406784189762637800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brazovanie-medgora.edusite.ru/DswMedia/4822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owinskaj-scola.ucoz.ru/tochka_rosta/prikaz_o_sozdanii_centra_tochka_rosta.pdf" TargetMode="External"/><Relationship Id="rId10" Type="http://schemas.openxmlformats.org/officeDocument/2006/relationships/hyperlink" Target="https://obrazovanie-medgora.edusite.ru/DswMedia/48226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brazovanie-medgora.edusite.ru/DswMedia/48226.pdf" TargetMode="External"/><Relationship Id="rId14" Type="http://schemas.openxmlformats.org/officeDocument/2006/relationships/hyperlink" Target="http://nowinskaj-scola.ucoz.ru/tochka_rosta/prikaz_o_sozdanii_centra_tochka_ros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F43D-45CA-49F4-8F64-41A82F29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3236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Novinskaya</cp:lastModifiedBy>
  <cp:revision>4</cp:revision>
  <cp:lastPrinted>2024-09-11T07:56:00Z</cp:lastPrinted>
  <dcterms:created xsi:type="dcterms:W3CDTF">2024-09-11T07:12:00Z</dcterms:created>
  <dcterms:modified xsi:type="dcterms:W3CDTF">2024-09-11T09:34:00Z</dcterms:modified>
</cp:coreProperties>
</file>